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2F08C" w14:textId="77777777" w:rsidR="00EE43D3" w:rsidRPr="00B7242A" w:rsidRDefault="00EE43D3" w:rsidP="00EE43D3">
      <w:pPr>
        <w:spacing w:after="0" w:line="240" w:lineRule="auto"/>
        <w:rPr>
          <w:rFonts w:ascii="Times New Roman" w:hAnsi="Times New Roman"/>
          <w:noProof/>
          <w:sz w:val="28"/>
          <w:szCs w:val="28"/>
          <w:lang w:val="uk-UA"/>
        </w:rPr>
      </w:pPr>
      <w:r w:rsidRPr="00B7242A"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3C0D9078" wp14:editId="6F6C27C1">
            <wp:simplePos x="0" y="0"/>
            <wp:positionH relativeFrom="column">
              <wp:posOffset>2682240</wp:posOffset>
            </wp:positionH>
            <wp:positionV relativeFrom="paragraph">
              <wp:posOffset>-102870</wp:posOffset>
            </wp:positionV>
            <wp:extent cx="594360" cy="674370"/>
            <wp:effectExtent l="0" t="0" r="0" b="0"/>
            <wp:wrapSquare wrapText="right"/>
            <wp:docPr id="39" name="Рисунок 39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TSIGN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" cy="674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ED2F9C3" w14:textId="77777777" w:rsidR="00EE43D3" w:rsidRPr="00B7242A" w:rsidRDefault="00EE43D3" w:rsidP="00EE43D3">
      <w:pPr>
        <w:spacing w:after="0" w:line="240" w:lineRule="auto"/>
        <w:rPr>
          <w:rFonts w:ascii="Times New Roman" w:hAnsi="Times New Roman"/>
          <w:noProof/>
          <w:sz w:val="28"/>
          <w:szCs w:val="28"/>
          <w:lang w:val="uk-UA"/>
        </w:rPr>
      </w:pPr>
    </w:p>
    <w:p w14:paraId="2DFB6D7E" w14:textId="77777777" w:rsidR="00EE43D3" w:rsidRDefault="00EE43D3" w:rsidP="00B7242A">
      <w:pPr>
        <w:spacing w:after="0" w:line="240" w:lineRule="auto"/>
        <w:rPr>
          <w:rFonts w:ascii="Times New Roman" w:hAnsi="Times New Roman"/>
          <w:noProof/>
          <w:sz w:val="28"/>
          <w:szCs w:val="28"/>
          <w:lang w:val="uk-UA"/>
        </w:rPr>
      </w:pPr>
    </w:p>
    <w:p w14:paraId="391C20C5" w14:textId="77777777" w:rsidR="00B7242A" w:rsidRPr="00B7242A" w:rsidRDefault="00B7242A" w:rsidP="00B7242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21A4561D" w14:textId="77777777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242A">
        <w:rPr>
          <w:rFonts w:ascii="Times New Roman" w:hAnsi="Times New Roman"/>
          <w:b/>
          <w:sz w:val="28"/>
          <w:szCs w:val="28"/>
          <w:lang w:val="uk-UA"/>
        </w:rPr>
        <w:t>НОВОПІЛЬСЬКА СІЛЬСЬКА РАДА</w:t>
      </w:r>
    </w:p>
    <w:p w14:paraId="38885A1F" w14:textId="77777777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242A">
        <w:rPr>
          <w:rFonts w:ascii="Times New Roman" w:hAnsi="Times New Roman"/>
          <w:b/>
          <w:sz w:val="28"/>
          <w:szCs w:val="28"/>
          <w:lang w:val="uk-UA"/>
        </w:rPr>
        <w:t>КРИВОРІЗЬКОГО РАЙОНУ ДНІПРОПЕТРОВСЬКОЇ ОБЛАСТІ</w:t>
      </w:r>
    </w:p>
    <w:p w14:paraId="61F62AF4" w14:textId="24180A28" w:rsidR="00EE43D3" w:rsidRPr="00B7242A" w:rsidRDefault="001C4A54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242A">
        <w:rPr>
          <w:rFonts w:ascii="Times New Roman" w:hAnsi="Times New Roman"/>
          <w:b/>
          <w:color w:val="1F282C"/>
          <w:sz w:val="28"/>
          <w:szCs w:val="28"/>
          <w:shd w:val="clear" w:color="auto" w:fill="FFFFFF"/>
          <w:lang w:val="en-US"/>
        </w:rPr>
        <w:t>L</w:t>
      </w:r>
      <w:r w:rsidR="00C564C1" w:rsidRPr="00B7242A">
        <w:rPr>
          <w:rFonts w:ascii="Times New Roman" w:hAnsi="Times New Roman"/>
          <w:b/>
          <w:color w:val="1F282C"/>
          <w:sz w:val="28"/>
          <w:szCs w:val="28"/>
          <w:shd w:val="clear" w:color="auto" w:fill="FFFFFF"/>
          <w:lang w:val="uk-UA"/>
        </w:rPr>
        <w:t>ІХ</w:t>
      </w:r>
      <w:r w:rsidR="00EE43D3" w:rsidRPr="00B7242A">
        <w:rPr>
          <w:rFonts w:ascii="Times New Roman" w:hAnsi="Times New Roman"/>
          <w:color w:val="1F282C"/>
          <w:sz w:val="28"/>
          <w:szCs w:val="28"/>
          <w:shd w:val="clear" w:color="auto" w:fill="FFFFFF"/>
          <w:lang w:val="uk-UA"/>
        </w:rPr>
        <w:t xml:space="preserve"> </w:t>
      </w:r>
      <w:r w:rsidR="00EE43D3" w:rsidRPr="00B7242A">
        <w:rPr>
          <w:rFonts w:ascii="Times New Roman" w:hAnsi="Times New Roman"/>
          <w:b/>
          <w:sz w:val="28"/>
          <w:szCs w:val="28"/>
          <w:lang w:val="uk-UA"/>
        </w:rPr>
        <w:t>СЕСІЯ VІІІ СКЛИКАННЯ</w:t>
      </w:r>
    </w:p>
    <w:p w14:paraId="3BDACEB9" w14:textId="14E83BD0" w:rsidR="00EE43D3" w:rsidRPr="00B7242A" w:rsidRDefault="00EE43D3" w:rsidP="00EE43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B7242A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</w:t>
      </w:r>
      <w:r w:rsidR="00B44098" w:rsidRPr="00B7242A">
        <w:rPr>
          <w:rFonts w:ascii="Times New Roman" w:hAnsi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3E00FD" wp14:editId="2F882460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7800" cy="0"/>
                <wp:effectExtent l="13335" t="13335" r="5715" b="571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7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F3482D" id="Line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"/>
            </w:pict>
          </mc:Fallback>
        </mc:AlternateContent>
      </w:r>
    </w:p>
    <w:p w14:paraId="54396141" w14:textId="77777777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B7242A"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 w:rsidRPr="00B7242A"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 w:rsidRPr="00B7242A"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14:paraId="3854D07B" w14:textId="77777777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28CEDEAB" w14:textId="4AF83426" w:rsidR="00EE43D3" w:rsidRPr="00B7242A" w:rsidRDefault="00B7242A" w:rsidP="00EE43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26</w:t>
      </w:r>
      <w:r w:rsidR="00EE43D3" w:rsidRPr="00B7242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564C1" w:rsidRPr="00B7242A">
        <w:rPr>
          <w:rFonts w:ascii="Times New Roman" w:hAnsi="Times New Roman"/>
          <w:b/>
          <w:sz w:val="28"/>
          <w:szCs w:val="28"/>
          <w:lang w:val="uk-UA"/>
        </w:rPr>
        <w:t>березня</w:t>
      </w:r>
      <w:r w:rsidR="00EE43D3" w:rsidRPr="00B7242A"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C564C1" w:rsidRPr="00B7242A">
        <w:rPr>
          <w:rFonts w:ascii="Times New Roman" w:hAnsi="Times New Roman"/>
          <w:b/>
          <w:sz w:val="28"/>
          <w:szCs w:val="28"/>
          <w:lang w:val="uk-UA"/>
        </w:rPr>
        <w:t>6</w:t>
      </w:r>
      <w:r w:rsidR="00EE43D3" w:rsidRPr="00B7242A">
        <w:rPr>
          <w:rFonts w:ascii="Times New Roman" w:hAnsi="Times New Roman"/>
          <w:b/>
          <w:sz w:val="28"/>
          <w:szCs w:val="28"/>
          <w:lang w:val="uk-UA"/>
        </w:rPr>
        <w:t xml:space="preserve"> року                                                                     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3473</w:t>
      </w:r>
    </w:p>
    <w:p w14:paraId="234113C0" w14:textId="77777777" w:rsidR="00EE43D3" w:rsidRPr="00B7242A" w:rsidRDefault="00EE43D3" w:rsidP="00EE43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129F671F" w14:textId="13D049D6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Hlk224557704"/>
      <w:r w:rsidRPr="00B7242A">
        <w:rPr>
          <w:rFonts w:ascii="Times New Roman" w:hAnsi="Times New Roman"/>
          <w:b/>
          <w:sz w:val="28"/>
          <w:szCs w:val="28"/>
          <w:lang w:val="uk-UA"/>
        </w:rPr>
        <w:t xml:space="preserve">Про відмову </w:t>
      </w:r>
      <w:r w:rsidR="00C564C1" w:rsidRPr="00B7242A">
        <w:rPr>
          <w:rFonts w:ascii="Times New Roman" w:hAnsi="Times New Roman"/>
          <w:b/>
          <w:sz w:val="28"/>
          <w:szCs w:val="28"/>
          <w:lang w:val="uk-UA"/>
        </w:rPr>
        <w:t>Південно-Східному міжрегіональному уп</w:t>
      </w:r>
      <w:r w:rsidR="007A6C2F">
        <w:rPr>
          <w:rFonts w:ascii="Times New Roman" w:hAnsi="Times New Roman"/>
          <w:b/>
          <w:sz w:val="28"/>
          <w:szCs w:val="28"/>
          <w:lang w:val="uk-UA"/>
        </w:rPr>
        <w:t>ра</w:t>
      </w:r>
      <w:r w:rsidR="00C564C1" w:rsidRPr="00B7242A">
        <w:rPr>
          <w:rFonts w:ascii="Times New Roman" w:hAnsi="Times New Roman"/>
          <w:b/>
          <w:sz w:val="28"/>
          <w:szCs w:val="28"/>
          <w:lang w:val="uk-UA"/>
        </w:rPr>
        <w:t>влінн</w:t>
      </w:r>
      <w:r w:rsidR="007A6C2F">
        <w:rPr>
          <w:rFonts w:ascii="Times New Roman" w:hAnsi="Times New Roman"/>
          <w:b/>
          <w:sz w:val="28"/>
          <w:szCs w:val="28"/>
          <w:lang w:val="uk-UA"/>
        </w:rPr>
        <w:t>ю</w:t>
      </w:r>
      <w:r w:rsidR="00C564C1" w:rsidRPr="00B7242A">
        <w:rPr>
          <w:rFonts w:ascii="Times New Roman" w:hAnsi="Times New Roman"/>
          <w:b/>
          <w:sz w:val="28"/>
          <w:szCs w:val="28"/>
          <w:lang w:val="uk-UA"/>
        </w:rPr>
        <w:t xml:space="preserve"> лісового та мисливського господарства</w:t>
      </w:r>
      <w:r w:rsidRPr="00B7242A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C564C1" w:rsidRPr="00B7242A">
        <w:rPr>
          <w:rFonts w:ascii="Times New Roman" w:hAnsi="Times New Roman"/>
          <w:b/>
          <w:sz w:val="28"/>
          <w:szCs w:val="28"/>
          <w:lang w:val="uk-UA"/>
        </w:rPr>
        <w:t xml:space="preserve">щодо відведення земельних ділянок до </w:t>
      </w:r>
      <w:proofErr w:type="spellStart"/>
      <w:r w:rsidR="00C564C1" w:rsidRPr="00B7242A">
        <w:rPr>
          <w:rFonts w:ascii="Times New Roman" w:hAnsi="Times New Roman"/>
          <w:b/>
          <w:sz w:val="28"/>
          <w:szCs w:val="28"/>
          <w:lang w:val="uk-UA"/>
        </w:rPr>
        <w:t>самозаліснених</w:t>
      </w:r>
      <w:proofErr w:type="spellEnd"/>
    </w:p>
    <w:bookmarkEnd w:id="0"/>
    <w:p w14:paraId="0843D6D9" w14:textId="77777777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14:paraId="2D95FA5B" w14:textId="642A9274" w:rsidR="00EE43D3" w:rsidRPr="00B7242A" w:rsidRDefault="00EE43D3" w:rsidP="00EE43D3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B7242A">
        <w:rPr>
          <w:rFonts w:ascii="Times New Roman" w:hAnsi="Times New Roman"/>
          <w:sz w:val="28"/>
          <w:szCs w:val="28"/>
          <w:lang w:val="uk-UA"/>
        </w:rPr>
        <w:t>Керуючись Закону України «Про місцеве самоврядування в Україні»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7242A">
        <w:rPr>
          <w:rFonts w:ascii="Times New Roman" w:hAnsi="Times New Roman"/>
          <w:sz w:val="28"/>
          <w:szCs w:val="28"/>
          <w:lang w:val="uk-UA"/>
        </w:rPr>
        <w:t xml:space="preserve">розглянувши 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>клопотання</w:t>
      </w:r>
      <w:r w:rsidRPr="00B7242A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C564C1" w:rsidRPr="00B7242A">
        <w:rPr>
          <w:rFonts w:ascii="Times New Roman" w:hAnsi="Times New Roman"/>
          <w:bCs/>
          <w:sz w:val="28"/>
          <w:szCs w:val="28"/>
          <w:lang w:val="uk-UA"/>
        </w:rPr>
        <w:t>Південно-Східного міжрегіонального уп</w:t>
      </w:r>
      <w:r w:rsidR="007A6C2F">
        <w:rPr>
          <w:rFonts w:ascii="Times New Roman" w:hAnsi="Times New Roman"/>
          <w:bCs/>
          <w:sz w:val="28"/>
          <w:szCs w:val="28"/>
          <w:lang w:val="uk-UA"/>
        </w:rPr>
        <w:t>ра</w:t>
      </w:r>
      <w:r w:rsidR="00C564C1" w:rsidRPr="00B7242A">
        <w:rPr>
          <w:rFonts w:ascii="Times New Roman" w:hAnsi="Times New Roman"/>
          <w:bCs/>
          <w:sz w:val="28"/>
          <w:szCs w:val="28"/>
          <w:lang w:val="uk-UA"/>
        </w:rPr>
        <w:t>вління лісового та мисливського господарства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5C73" w:rsidRPr="00B7242A">
        <w:rPr>
          <w:rFonts w:ascii="Times New Roman" w:hAnsi="Times New Roman"/>
          <w:sz w:val="28"/>
          <w:szCs w:val="28"/>
          <w:lang w:val="uk-UA"/>
        </w:rPr>
        <w:t>(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>код ЄДРПОУ 44980060</w:t>
      </w:r>
      <w:r w:rsidR="00A85C73" w:rsidRPr="00B7242A">
        <w:rPr>
          <w:rFonts w:ascii="Times New Roman" w:hAnsi="Times New Roman"/>
          <w:sz w:val="28"/>
          <w:szCs w:val="28"/>
          <w:lang w:val="uk-UA"/>
        </w:rPr>
        <w:t>)</w:t>
      </w:r>
      <w:r w:rsidRPr="00B7242A">
        <w:rPr>
          <w:rFonts w:ascii="Times New Roman" w:hAnsi="Times New Roman"/>
          <w:sz w:val="28"/>
          <w:szCs w:val="28"/>
          <w:lang w:val="uk-UA"/>
        </w:rPr>
        <w:t xml:space="preserve"> з проханням 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 xml:space="preserve">відведення земельних ділянок до </w:t>
      </w:r>
      <w:proofErr w:type="spellStart"/>
      <w:r w:rsidR="00C564C1" w:rsidRPr="00B7242A">
        <w:rPr>
          <w:rFonts w:ascii="Times New Roman" w:hAnsi="Times New Roman"/>
          <w:sz w:val="28"/>
          <w:szCs w:val="28"/>
          <w:lang w:val="uk-UA"/>
        </w:rPr>
        <w:t>самозаліснених</w:t>
      </w:r>
      <w:proofErr w:type="spellEnd"/>
      <w:r w:rsidR="00C564C1" w:rsidRPr="00B7242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44098" w:rsidRPr="00B7242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1CEE" w:rsidRPr="00B7242A">
        <w:rPr>
          <w:rFonts w:ascii="Times New Roman" w:hAnsi="Times New Roman"/>
          <w:sz w:val="28"/>
          <w:szCs w:val="28"/>
          <w:lang w:val="uk-UA"/>
        </w:rPr>
        <w:t xml:space="preserve">орієнтовною </w:t>
      </w:r>
      <w:r w:rsidRPr="00B7242A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>28,1763</w:t>
      </w:r>
      <w:r w:rsidRPr="00B7242A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664927" w:rsidRPr="00B7242A">
        <w:rPr>
          <w:rFonts w:ascii="Times New Roman" w:hAnsi="Times New Roman"/>
          <w:sz w:val="28"/>
          <w:szCs w:val="28"/>
          <w:lang w:val="uk-UA"/>
        </w:rPr>
        <w:t xml:space="preserve"> згідно з надан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>ими</w:t>
      </w:r>
      <w:r w:rsidR="00664927" w:rsidRPr="00B7242A">
        <w:rPr>
          <w:rFonts w:ascii="Times New Roman" w:hAnsi="Times New Roman"/>
          <w:sz w:val="28"/>
          <w:szCs w:val="28"/>
          <w:lang w:val="uk-UA"/>
        </w:rPr>
        <w:t xml:space="preserve"> схем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>ами</w:t>
      </w:r>
      <w:r w:rsidR="00664927" w:rsidRPr="00B7242A">
        <w:rPr>
          <w:rFonts w:ascii="Times New Roman" w:hAnsi="Times New Roman"/>
          <w:sz w:val="28"/>
          <w:szCs w:val="28"/>
          <w:lang w:val="uk-UA"/>
        </w:rPr>
        <w:t>,</w:t>
      </w:r>
      <w:r w:rsidR="00B44098" w:rsidRPr="00B7242A">
        <w:rPr>
          <w:rFonts w:ascii="Times New Roman" w:hAnsi="Times New Roman"/>
          <w:sz w:val="28"/>
          <w:szCs w:val="28"/>
          <w:lang w:val="uk-UA"/>
        </w:rPr>
        <w:t xml:space="preserve"> як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>і</w:t>
      </w:r>
      <w:r w:rsidR="00B44098" w:rsidRPr="00B7242A">
        <w:rPr>
          <w:rFonts w:ascii="Times New Roman" w:hAnsi="Times New Roman"/>
          <w:sz w:val="28"/>
          <w:szCs w:val="28"/>
          <w:lang w:val="uk-UA"/>
        </w:rPr>
        <w:t xml:space="preserve"> знаход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>я</w:t>
      </w:r>
      <w:r w:rsidR="00B44098" w:rsidRPr="00B7242A">
        <w:rPr>
          <w:rFonts w:ascii="Times New Roman" w:hAnsi="Times New Roman"/>
          <w:sz w:val="28"/>
          <w:szCs w:val="28"/>
          <w:lang w:val="uk-UA"/>
        </w:rPr>
        <w:t>ться</w:t>
      </w:r>
      <w:r w:rsidRPr="00B7242A">
        <w:rPr>
          <w:rFonts w:ascii="Times New Roman" w:hAnsi="Times New Roman"/>
          <w:sz w:val="28"/>
          <w:szCs w:val="28"/>
          <w:lang w:val="uk-UA"/>
        </w:rPr>
        <w:t xml:space="preserve"> на території Новопільської сільської ради Криворізького району Дніпропетровської області,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B7242A">
        <w:rPr>
          <w:rFonts w:ascii="Times New Roman" w:hAnsi="Times New Roman"/>
          <w:sz w:val="28"/>
          <w:szCs w:val="28"/>
          <w:lang w:val="uk-UA"/>
        </w:rPr>
        <w:t>пам’ятків</w:t>
      </w:r>
      <w:proofErr w:type="spellEnd"/>
      <w:r w:rsidRPr="00B7242A">
        <w:rPr>
          <w:rFonts w:ascii="Times New Roman" w:hAnsi="Times New Roman"/>
          <w:sz w:val="28"/>
          <w:szCs w:val="28"/>
          <w:lang w:val="uk-UA"/>
        </w:rPr>
        <w:t>, історичного середовища та благоустрою, сільська рада</w:t>
      </w:r>
    </w:p>
    <w:p w14:paraId="6DB23F63" w14:textId="77777777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B7242A">
        <w:rPr>
          <w:rFonts w:ascii="Times New Roman" w:hAnsi="Times New Roman"/>
          <w:b/>
          <w:iCs/>
          <w:sz w:val="28"/>
          <w:szCs w:val="28"/>
          <w:lang w:val="uk-UA"/>
        </w:rPr>
        <w:t>ВИРІШИЛА:</w:t>
      </w:r>
    </w:p>
    <w:p w14:paraId="6A3699FF" w14:textId="2F7645FC" w:rsidR="00EE43D3" w:rsidRPr="00B7242A" w:rsidRDefault="00EE43D3" w:rsidP="00EE43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242A">
        <w:rPr>
          <w:rFonts w:ascii="Times New Roman" w:hAnsi="Times New Roman"/>
          <w:sz w:val="28"/>
          <w:szCs w:val="28"/>
          <w:lang w:val="uk-UA"/>
        </w:rPr>
        <w:t xml:space="preserve">1. Відмовити </w:t>
      </w:r>
      <w:r w:rsidR="00C564C1" w:rsidRPr="00B7242A">
        <w:rPr>
          <w:rFonts w:ascii="Times New Roman" w:hAnsi="Times New Roman"/>
          <w:bCs/>
          <w:sz w:val="28"/>
          <w:szCs w:val="28"/>
          <w:lang w:val="uk-UA"/>
        </w:rPr>
        <w:t>Південно-Східному міжрегіональному уп</w:t>
      </w:r>
      <w:r w:rsidR="007A6C2F">
        <w:rPr>
          <w:rFonts w:ascii="Times New Roman" w:hAnsi="Times New Roman"/>
          <w:bCs/>
          <w:sz w:val="28"/>
          <w:szCs w:val="28"/>
          <w:lang w:val="uk-UA"/>
        </w:rPr>
        <w:t>ра</w:t>
      </w:r>
      <w:r w:rsidR="00C564C1" w:rsidRPr="00B7242A">
        <w:rPr>
          <w:rFonts w:ascii="Times New Roman" w:hAnsi="Times New Roman"/>
          <w:bCs/>
          <w:sz w:val="28"/>
          <w:szCs w:val="28"/>
          <w:lang w:val="uk-UA"/>
        </w:rPr>
        <w:t>влінню лісового та мисливського господарства</w:t>
      </w:r>
      <w:r w:rsidR="00C564C1" w:rsidRPr="00B7242A">
        <w:rPr>
          <w:rFonts w:ascii="Times New Roman" w:hAnsi="Times New Roman"/>
          <w:sz w:val="28"/>
          <w:szCs w:val="28"/>
          <w:lang w:val="uk-UA"/>
        </w:rPr>
        <w:t xml:space="preserve"> (код ЄДРПОУ 44980060) щодо </w:t>
      </w:r>
      <w:r w:rsidR="00C564C1" w:rsidRPr="00B7242A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земельних ділянок до </w:t>
      </w:r>
      <w:proofErr w:type="spellStart"/>
      <w:r w:rsidR="00C564C1" w:rsidRPr="00B7242A">
        <w:rPr>
          <w:rFonts w:ascii="Times New Roman" w:hAnsi="Times New Roman"/>
          <w:bCs/>
          <w:sz w:val="28"/>
          <w:szCs w:val="28"/>
          <w:lang w:val="uk-UA"/>
        </w:rPr>
        <w:t>самозаліснених</w:t>
      </w:r>
      <w:proofErr w:type="spellEnd"/>
      <w:r w:rsidR="00C564C1" w:rsidRPr="00B7242A">
        <w:rPr>
          <w:rFonts w:ascii="Times New Roman" w:hAnsi="Times New Roman"/>
          <w:sz w:val="28"/>
          <w:szCs w:val="28"/>
          <w:lang w:val="uk-UA"/>
        </w:rPr>
        <w:t xml:space="preserve"> у зв’язку з тим, що на вказані згідно схем земельні ділянки надано дозволи на розробку проєктів землеустрою</w:t>
      </w:r>
      <w:r w:rsidRPr="00B7242A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4BBEAE2B" w14:textId="77777777" w:rsidR="00EE43D3" w:rsidRDefault="00EE43D3" w:rsidP="00EE43D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B7242A">
        <w:rPr>
          <w:rFonts w:ascii="Times New Roman" w:hAnsi="Times New Roman"/>
          <w:sz w:val="28"/>
          <w:szCs w:val="28"/>
          <w:lang w:val="uk-UA"/>
        </w:rPr>
        <w:t xml:space="preserve">2. Контроль покласти на  постійну комісію сільської ради з питань земельних відносин, природокористування, планування території, будівництва, архітектури, охорони </w:t>
      </w:r>
      <w:proofErr w:type="spellStart"/>
      <w:r w:rsidRPr="00B7242A">
        <w:rPr>
          <w:rFonts w:ascii="Times New Roman" w:hAnsi="Times New Roman"/>
          <w:sz w:val="28"/>
          <w:szCs w:val="28"/>
          <w:lang w:val="uk-UA"/>
        </w:rPr>
        <w:t>пам’ятків</w:t>
      </w:r>
      <w:proofErr w:type="spellEnd"/>
      <w:r w:rsidRPr="00B7242A">
        <w:rPr>
          <w:rFonts w:ascii="Times New Roman" w:hAnsi="Times New Roman"/>
          <w:sz w:val="28"/>
          <w:szCs w:val="28"/>
          <w:lang w:val="uk-UA"/>
        </w:rPr>
        <w:t>, історичного середовища та благоустрою  (</w:t>
      </w:r>
      <w:proofErr w:type="spellStart"/>
      <w:r w:rsidRPr="00B7242A">
        <w:rPr>
          <w:rFonts w:ascii="Times New Roman" w:hAnsi="Times New Roman"/>
          <w:sz w:val="28"/>
          <w:szCs w:val="28"/>
          <w:lang w:val="uk-UA"/>
        </w:rPr>
        <w:t>Рагулін</w:t>
      </w:r>
      <w:proofErr w:type="spellEnd"/>
      <w:r w:rsidRPr="00B7242A">
        <w:rPr>
          <w:rFonts w:ascii="Times New Roman" w:hAnsi="Times New Roman"/>
          <w:sz w:val="28"/>
          <w:szCs w:val="28"/>
          <w:lang w:val="uk-UA"/>
        </w:rPr>
        <w:t xml:space="preserve"> С.Г.).</w:t>
      </w:r>
    </w:p>
    <w:p w14:paraId="2CAE5F11" w14:textId="77777777" w:rsidR="00B7242A" w:rsidRPr="00B7242A" w:rsidRDefault="00B7242A" w:rsidP="00EE43D3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14:paraId="6D2C7BFD" w14:textId="77777777" w:rsidR="00EE43D3" w:rsidRPr="00B7242A" w:rsidRDefault="00EE43D3" w:rsidP="00EE43D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5E9D86FA" w14:textId="573ADB47" w:rsidR="00EE43D3" w:rsidRPr="00B7242A" w:rsidRDefault="00EE43D3" w:rsidP="00EE43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B7242A">
        <w:rPr>
          <w:rFonts w:ascii="Times New Roman" w:hAnsi="Times New Roman"/>
          <w:b/>
          <w:sz w:val="28"/>
          <w:szCs w:val="28"/>
          <w:lang w:val="uk-UA"/>
        </w:rPr>
        <w:t>Новопільський</w:t>
      </w:r>
      <w:proofErr w:type="spellEnd"/>
      <w:r w:rsidRPr="00B7242A">
        <w:rPr>
          <w:rFonts w:ascii="Times New Roman" w:hAnsi="Times New Roman"/>
          <w:b/>
          <w:sz w:val="28"/>
          <w:szCs w:val="28"/>
          <w:lang w:val="uk-UA"/>
        </w:rPr>
        <w:t xml:space="preserve"> сільський голова                        Олександр БОНДАРЕНКО</w:t>
      </w:r>
    </w:p>
    <w:p w14:paraId="5C501E94" w14:textId="77777777" w:rsidR="00EE43D3" w:rsidRPr="00B7242A" w:rsidRDefault="00EE43D3" w:rsidP="00EE43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08B1F3FA" w14:textId="77777777" w:rsidR="00EE43D3" w:rsidRPr="00B7242A" w:rsidRDefault="00EE43D3" w:rsidP="00EE43D3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sectPr w:rsidR="00EE43D3" w:rsidRPr="00B7242A" w:rsidSect="00C050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3D3"/>
    <w:rsid w:val="000E5400"/>
    <w:rsid w:val="001B1CEE"/>
    <w:rsid w:val="001C4A54"/>
    <w:rsid w:val="003F33B2"/>
    <w:rsid w:val="004E199E"/>
    <w:rsid w:val="00584DAE"/>
    <w:rsid w:val="005E5771"/>
    <w:rsid w:val="00617ED4"/>
    <w:rsid w:val="00664927"/>
    <w:rsid w:val="00752A38"/>
    <w:rsid w:val="007A6C2F"/>
    <w:rsid w:val="00A85C73"/>
    <w:rsid w:val="00AE7F10"/>
    <w:rsid w:val="00B359A8"/>
    <w:rsid w:val="00B44098"/>
    <w:rsid w:val="00B7242A"/>
    <w:rsid w:val="00C05073"/>
    <w:rsid w:val="00C564C1"/>
    <w:rsid w:val="00D84679"/>
    <w:rsid w:val="00E62411"/>
    <w:rsid w:val="00EE43D3"/>
    <w:rsid w:val="00F374ED"/>
    <w:rsid w:val="00F7719B"/>
    <w:rsid w:val="00FC3918"/>
    <w:rsid w:val="00FF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9EDC1D"/>
  <w15:docId w15:val="{1E20F2EE-E823-445B-B2B7-ED9B6E9B1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E43D3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43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EE43D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</Words>
  <Characters>1484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5</cp:revision>
  <cp:lastPrinted>2026-04-01T06:44:00Z</cp:lastPrinted>
  <dcterms:created xsi:type="dcterms:W3CDTF">2026-03-16T09:16:00Z</dcterms:created>
  <dcterms:modified xsi:type="dcterms:W3CDTF">2026-04-01T06:44:00Z</dcterms:modified>
</cp:coreProperties>
</file>